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44B0E">
        <w:rPr>
          <w:color w:val="001219"/>
          <w:sz w:val="28"/>
          <w:szCs w:val="28"/>
        </w:rPr>
        <w:t>примерно в 7</w:t>
      </w:r>
      <w:r w:rsidR="007B35C3">
        <w:rPr>
          <w:color w:val="001219"/>
          <w:sz w:val="28"/>
          <w:szCs w:val="28"/>
        </w:rPr>
        <w:t>05</w:t>
      </w:r>
      <w:r w:rsidR="00A44B0E">
        <w:rPr>
          <w:color w:val="001219"/>
          <w:sz w:val="28"/>
          <w:szCs w:val="28"/>
        </w:rPr>
        <w:t xml:space="preserve">0 м на юго-запад от ориентира. Ориентир: Алтайский край, Первомайский район, с. Б.Ключи, площадью </w:t>
      </w:r>
      <w:r w:rsidR="007B35C3">
        <w:rPr>
          <w:color w:val="001219"/>
          <w:sz w:val="28"/>
          <w:szCs w:val="28"/>
        </w:rPr>
        <w:t>1</w:t>
      </w:r>
      <w:r w:rsidR="00340C16">
        <w:rPr>
          <w:color w:val="001219"/>
          <w:sz w:val="28"/>
          <w:szCs w:val="28"/>
        </w:rPr>
        <w:t>761660</w:t>
      </w:r>
      <w:r w:rsidR="007B35C3">
        <w:rPr>
          <w:color w:val="001219"/>
          <w:sz w:val="28"/>
          <w:szCs w:val="28"/>
        </w:rPr>
        <w:t>1</w:t>
      </w:r>
      <w:r w:rsidR="000A1C84">
        <w:rPr>
          <w:color w:val="001219"/>
          <w:sz w:val="28"/>
          <w:szCs w:val="28"/>
        </w:rPr>
        <w:t xml:space="preserve"> </w:t>
      </w:r>
      <w:r w:rsidR="00B5524D" w:rsidRPr="003B7F2E">
        <w:rPr>
          <w:color w:val="001219"/>
          <w:sz w:val="28"/>
          <w:szCs w:val="28"/>
        </w:rPr>
        <w:t>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7B35C3">
        <w:rPr>
          <w:color w:val="001219"/>
          <w:sz w:val="28"/>
          <w:szCs w:val="28"/>
        </w:rPr>
        <w:t>выращивание зерновых и иных сельскохозяйственных культур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7B35C3">
        <w:rPr>
          <w:color w:val="001219"/>
          <w:sz w:val="28"/>
          <w:szCs w:val="28"/>
        </w:rPr>
        <w:t>выращивание зерновых и иных сельскохозяйственных культур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C92257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F77EA">
        <w:rPr>
          <w:color w:val="001219"/>
          <w:sz w:val="28"/>
          <w:szCs w:val="28"/>
        </w:rPr>
        <w:t>14.02.</w:t>
      </w:r>
      <w:r w:rsidR="004226BD">
        <w:rPr>
          <w:color w:val="001219"/>
          <w:sz w:val="28"/>
          <w:szCs w:val="28"/>
        </w:rPr>
        <w:t xml:space="preserve">2024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40C16"/>
    <w:rsid w:val="0036636F"/>
    <w:rsid w:val="00374EA7"/>
    <w:rsid w:val="003B7F2E"/>
    <w:rsid w:val="003C51BD"/>
    <w:rsid w:val="003F77EA"/>
    <w:rsid w:val="0040696F"/>
    <w:rsid w:val="004226BD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B0DF7"/>
    <w:rsid w:val="007B35C3"/>
    <w:rsid w:val="007B36FE"/>
    <w:rsid w:val="007C67F6"/>
    <w:rsid w:val="007C7A52"/>
    <w:rsid w:val="00825A2B"/>
    <w:rsid w:val="00844B16"/>
    <w:rsid w:val="00846383"/>
    <w:rsid w:val="00846A48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C1A4F"/>
    <w:rsid w:val="00BE282A"/>
    <w:rsid w:val="00C346F0"/>
    <w:rsid w:val="00C368E9"/>
    <w:rsid w:val="00C41FC3"/>
    <w:rsid w:val="00C764E0"/>
    <w:rsid w:val="00C92257"/>
    <w:rsid w:val="00CB6C25"/>
    <w:rsid w:val="00CC2AB5"/>
    <w:rsid w:val="00CC7DA7"/>
    <w:rsid w:val="00D14365"/>
    <w:rsid w:val="00DB736C"/>
    <w:rsid w:val="00DF5EC0"/>
    <w:rsid w:val="00E25F88"/>
    <w:rsid w:val="00E41461"/>
    <w:rsid w:val="00E42DB1"/>
    <w:rsid w:val="00E50FBD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47</cp:revision>
  <cp:lastPrinted>2023-12-20T09:04:00Z</cp:lastPrinted>
  <dcterms:created xsi:type="dcterms:W3CDTF">2022-06-23T01:15:00Z</dcterms:created>
  <dcterms:modified xsi:type="dcterms:W3CDTF">2024-01-12T05:17:00Z</dcterms:modified>
</cp:coreProperties>
</file>