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</w:t>
      </w:r>
      <w:r w:rsidR="00DA38B4">
        <w:rPr>
          <w:rFonts w:ascii="Arial" w:hAnsi="Arial" w:cs="Arial"/>
          <w:b/>
          <w:spacing w:val="100"/>
          <w:sz w:val="36"/>
          <w:szCs w:val="36"/>
        </w:rPr>
        <w:t>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9A443A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847FBC">
              <w:rPr>
                <w:iCs/>
                <w:sz w:val="28"/>
              </w:rPr>
              <w:t>01.11.2019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47FBC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064C2A" w:rsidP="009A443A">
            <w:pPr>
              <w:jc w:val="both"/>
              <w:rPr>
                <w:sz w:val="24"/>
                <w:szCs w:val="24"/>
              </w:rPr>
            </w:pPr>
            <w:r w:rsidRPr="00017A5B">
              <w:rPr>
                <w:sz w:val="24"/>
                <w:szCs w:val="24"/>
              </w:rPr>
              <w:t xml:space="preserve">Об основных направлениях </w:t>
            </w:r>
            <w:r w:rsidR="009A443A">
              <w:rPr>
                <w:sz w:val="24"/>
                <w:szCs w:val="24"/>
              </w:rPr>
              <w:t>долговой</w:t>
            </w:r>
            <w:r w:rsidRPr="00017A5B">
              <w:rPr>
                <w:sz w:val="24"/>
                <w:szCs w:val="24"/>
              </w:rPr>
              <w:t xml:space="preserve"> политики муниципального образования Первомайский район на 20</w:t>
            </w:r>
            <w:r w:rsidR="00877E30">
              <w:rPr>
                <w:sz w:val="24"/>
                <w:szCs w:val="24"/>
              </w:rPr>
              <w:t>20</w:t>
            </w:r>
            <w:r w:rsidRPr="00017A5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064C2A" w:rsidP="00737B2F">
      <w:pPr>
        <w:ind w:firstLine="709"/>
        <w:jc w:val="both"/>
        <w:rPr>
          <w:spacing w:val="40"/>
          <w:sz w:val="28"/>
          <w:szCs w:val="28"/>
        </w:rPr>
      </w:pPr>
      <w:r w:rsidRPr="00824EC2">
        <w:rPr>
          <w:iCs/>
          <w:sz w:val="28"/>
          <w:szCs w:val="28"/>
        </w:rPr>
        <w:t xml:space="preserve">В соответствии </w:t>
      </w:r>
      <w:r w:rsidR="009A443A">
        <w:rPr>
          <w:iCs/>
          <w:sz w:val="28"/>
          <w:szCs w:val="28"/>
        </w:rPr>
        <w:t>с</w:t>
      </w:r>
      <w:r w:rsidRPr="00824EC2">
        <w:rPr>
          <w:iCs/>
          <w:sz w:val="28"/>
          <w:szCs w:val="28"/>
        </w:rPr>
        <w:t xml:space="preserve"> Бюджетн</w:t>
      </w:r>
      <w:r w:rsidR="009A443A">
        <w:rPr>
          <w:iCs/>
          <w:sz w:val="28"/>
          <w:szCs w:val="28"/>
        </w:rPr>
        <w:t>ым</w:t>
      </w:r>
      <w:r w:rsidRPr="00824EC2">
        <w:rPr>
          <w:iCs/>
          <w:sz w:val="28"/>
          <w:szCs w:val="28"/>
        </w:rPr>
        <w:t xml:space="preserve"> кодекс</w:t>
      </w:r>
      <w:r w:rsidR="009A443A">
        <w:rPr>
          <w:iCs/>
          <w:sz w:val="28"/>
          <w:szCs w:val="28"/>
        </w:rPr>
        <w:t>ом</w:t>
      </w:r>
      <w:r w:rsidRPr="00824EC2">
        <w:rPr>
          <w:iCs/>
          <w:sz w:val="28"/>
          <w:szCs w:val="28"/>
        </w:rPr>
        <w:t xml:space="preserve"> Российской Федерации и в целях исполнения решения Первомайского районного Собрания депутатов от 2</w:t>
      </w:r>
      <w:r w:rsidR="00DE606B">
        <w:rPr>
          <w:iCs/>
          <w:sz w:val="28"/>
          <w:szCs w:val="28"/>
        </w:rPr>
        <w:t>7</w:t>
      </w:r>
      <w:r w:rsidRPr="00824EC2">
        <w:rPr>
          <w:iCs/>
          <w:sz w:val="28"/>
          <w:szCs w:val="28"/>
        </w:rPr>
        <w:t>.06.201</w:t>
      </w:r>
      <w:r w:rsidR="00DE606B">
        <w:rPr>
          <w:iCs/>
          <w:sz w:val="28"/>
          <w:szCs w:val="28"/>
        </w:rPr>
        <w:t>7</w:t>
      </w:r>
      <w:r w:rsidRPr="00824EC2">
        <w:rPr>
          <w:iCs/>
          <w:sz w:val="28"/>
          <w:szCs w:val="28"/>
        </w:rPr>
        <w:t xml:space="preserve"> № </w:t>
      </w:r>
      <w:r w:rsidR="00DE606B">
        <w:rPr>
          <w:iCs/>
          <w:sz w:val="28"/>
          <w:szCs w:val="28"/>
        </w:rPr>
        <w:t>45</w:t>
      </w:r>
      <w:r w:rsidRPr="00824EC2">
        <w:rPr>
          <w:iCs/>
          <w:sz w:val="28"/>
          <w:szCs w:val="28"/>
        </w:rPr>
        <w:t xml:space="preserve"> «О бюджетном устройстве, бюджетном процессе и финансовом контроле в Первомайском районе»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737B2F" w:rsidRPr="005A4CD7" w:rsidRDefault="00F03FFA" w:rsidP="00737B2F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F3618C">
        <w:rPr>
          <w:sz w:val="28"/>
          <w:szCs w:val="28"/>
        </w:rPr>
        <w:t xml:space="preserve"> </w:t>
      </w:r>
      <w:r w:rsidR="00737B2F" w:rsidRPr="005A4CD7">
        <w:rPr>
          <w:sz w:val="28"/>
          <w:szCs w:val="28"/>
        </w:rPr>
        <w:t xml:space="preserve">Утвердить основные направления </w:t>
      </w:r>
      <w:r w:rsidR="009A443A">
        <w:rPr>
          <w:sz w:val="28"/>
          <w:szCs w:val="28"/>
        </w:rPr>
        <w:t>долговой</w:t>
      </w:r>
      <w:r w:rsidR="00737B2F" w:rsidRPr="005A4CD7">
        <w:rPr>
          <w:sz w:val="28"/>
          <w:szCs w:val="28"/>
        </w:rPr>
        <w:t xml:space="preserve"> политики муниципального образования</w:t>
      </w:r>
      <w:r w:rsidR="00737B2F">
        <w:rPr>
          <w:sz w:val="28"/>
          <w:szCs w:val="28"/>
        </w:rPr>
        <w:t xml:space="preserve"> Первомайский район на 20</w:t>
      </w:r>
      <w:r w:rsidR="00877E30">
        <w:rPr>
          <w:sz w:val="28"/>
          <w:szCs w:val="28"/>
        </w:rPr>
        <w:t>20</w:t>
      </w:r>
      <w:r w:rsidR="00737B2F">
        <w:rPr>
          <w:sz w:val="28"/>
          <w:szCs w:val="28"/>
        </w:rPr>
        <w:t xml:space="preserve"> год </w:t>
      </w:r>
      <w:r w:rsidR="00737B2F" w:rsidRPr="005A4CD7">
        <w:rPr>
          <w:sz w:val="28"/>
          <w:szCs w:val="28"/>
        </w:rPr>
        <w:t>(прилагается).</w:t>
      </w:r>
    </w:p>
    <w:p w:rsidR="00737B2F" w:rsidRPr="005A4CD7" w:rsidRDefault="00737B2F" w:rsidP="00737B2F">
      <w:pPr>
        <w:ind w:firstLine="709"/>
        <w:rPr>
          <w:sz w:val="28"/>
          <w:szCs w:val="28"/>
        </w:rPr>
      </w:pPr>
      <w:r w:rsidRPr="005A4CD7">
        <w:rPr>
          <w:sz w:val="28"/>
          <w:szCs w:val="28"/>
        </w:rPr>
        <w:t>2. Настоящее постановление вступает в силу с 01.01.20</w:t>
      </w:r>
      <w:r w:rsidR="00877E3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A4CD7">
        <w:rPr>
          <w:sz w:val="28"/>
          <w:szCs w:val="28"/>
        </w:rPr>
        <w:t>года.</w:t>
      </w:r>
    </w:p>
    <w:p w:rsidR="00737B2F" w:rsidRPr="005A4CD7" w:rsidRDefault="00737B2F" w:rsidP="00737B2F">
      <w:pPr>
        <w:ind w:firstLine="709"/>
        <w:jc w:val="both"/>
        <w:rPr>
          <w:sz w:val="28"/>
          <w:szCs w:val="28"/>
        </w:rPr>
      </w:pPr>
      <w:r w:rsidRPr="005A4CD7">
        <w:rPr>
          <w:sz w:val="28"/>
          <w:szCs w:val="28"/>
        </w:rPr>
        <w:t>3. Обнародовать настоящее постановление на официальном интернет-сайте www. perv-alt.ru администрации района.</w:t>
      </w:r>
    </w:p>
    <w:p w:rsidR="00F03FFA" w:rsidRPr="00F03FFA" w:rsidRDefault="00737B2F" w:rsidP="00737B2F">
      <w:pPr>
        <w:spacing w:line="360" w:lineRule="auto"/>
        <w:ind w:firstLine="709"/>
        <w:jc w:val="both"/>
        <w:rPr>
          <w:sz w:val="28"/>
          <w:szCs w:val="28"/>
        </w:rPr>
      </w:pPr>
      <w:r w:rsidRPr="005A4CD7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5868A9" w:rsidRDefault="005868A9" w:rsidP="005868A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A261F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Pr="009A261F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9A261F">
        <w:rPr>
          <w:sz w:val="28"/>
          <w:szCs w:val="28"/>
        </w:rPr>
        <w:t xml:space="preserve"> главы </w:t>
      </w:r>
    </w:p>
    <w:p w:rsidR="005868A9" w:rsidRDefault="005868A9" w:rsidP="005868A9">
      <w:pPr>
        <w:rPr>
          <w:sz w:val="28"/>
          <w:szCs w:val="28"/>
        </w:rPr>
      </w:pPr>
      <w:r w:rsidRPr="009A261F">
        <w:rPr>
          <w:sz w:val="28"/>
          <w:szCs w:val="28"/>
        </w:rPr>
        <w:t xml:space="preserve">администрации по экономике, </w:t>
      </w:r>
    </w:p>
    <w:p w:rsidR="005868A9" w:rsidRDefault="005868A9" w:rsidP="005868A9">
      <w:pPr>
        <w:rPr>
          <w:sz w:val="28"/>
          <w:szCs w:val="28"/>
        </w:rPr>
      </w:pPr>
      <w:r w:rsidRPr="009A261F">
        <w:rPr>
          <w:sz w:val="28"/>
          <w:szCs w:val="28"/>
        </w:rPr>
        <w:t xml:space="preserve">земельно - имущественным отношениям, </w:t>
      </w:r>
    </w:p>
    <w:p w:rsidR="006868C8" w:rsidRPr="005868A9" w:rsidRDefault="005868A9" w:rsidP="005868A9">
      <w:pPr>
        <w:pStyle w:val="4"/>
        <w:tabs>
          <w:tab w:val="right" w:pos="9354"/>
        </w:tabs>
        <w:rPr>
          <w:b w:val="0"/>
          <w:bCs/>
          <w:szCs w:val="28"/>
        </w:rPr>
      </w:pPr>
      <w:r w:rsidRPr="005868A9">
        <w:rPr>
          <w:b w:val="0"/>
          <w:szCs w:val="28"/>
        </w:rPr>
        <w:t>труду и сельскому хозяйству                                                           Д.В. Шипунов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8A4216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583D6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E352AA" w:rsidRDefault="00F3618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992EA8">
                    <w:rPr>
                      <w:sz w:val="24"/>
                      <w:szCs w:val="24"/>
                    </w:rPr>
                    <w:t>23</w:t>
                  </w:r>
                  <w:r>
                    <w:rPr>
                      <w:sz w:val="24"/>
                      <w:szCs w:val="24"/>
                    </w:rPr>
                    <w:t xml:space="preserve"> 4</w:t>
                  </w:r>
                  <w:r w:rsidR="00992EA8"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9A443A" w:rsidRDefault="009A443A" w:rsidP="005D3D4F">
      <w:pPr>
        <w:rPr>
          <w:sz w:val="28"/>
          <w:szCs w:val="28"/>
        </w:rPr>
      </w:pPr>
    </w:p>
    <w:p w:rsidR="005868A9" w:rsidRDefault="005868A9" w:rsidP="005D3D4F">
      <w:pPr>
        <w:rPr>
          <w:sz w:val="28"/>
          <w:szCs w:val="28"/>
        </w:rPr>
      </w:pPr>
    </w:p>
    <w:p w:rsidR="00737B2F" w:rsidRDefault="00737B2F" w:rsidP="005D3D4F">
      <w:pPr>
        <w:rPr>
          <w:sz w:val="28"/>
          <w:szCs w:val="28"/>
        </w:rPr>
      </w:pPr>
    </w:p>
    <w:p w:rsidR="00737B2F" w:rsidRDefault="00737B2F" w:rsidP="005D3D4F">
      <w:pPr>
        <w:rPr>
          <w:sz w:val="28"/>
          <w:szCs w:val="28"/>
        </w:rPr>
      </w:pPr>
    </w:p>
    <w:p w:rsidR="00737B2F" w:rsidRDefault="00737B2F" w:rsidP="005D3D4F">
      <w:pPr>
        <w:rPr>
          <w:sz w:val="28"/>
          <w:szCs w:val="28"/>
        </w:rPr>
      </w:pPr>
    </w:p>
    <w:p w:rsidR="00F00F8C" w:rsidRPr="004E6EBC" w:rsidRDefault="00F00F8C" w:rsidP="00F00F8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</w:t>
      </w:r>
      <w:r w:rsidRPr="004E6EBC">
        <w:rPr>
          <w:sz w:val="26"/>
          <w:szCs w:val="26"/>
        </w:rPr>
        <w:t>УТВЕРЖДЕНЫ</w:t>
      </w:r>
    </w:p>
    <w:p w:rsidR="00F00F8C" w:rsidRPr="004E6EBC" w:rsidRDefault="00F00F8C" w:rsidP="00F00F8C">
      <w:pPr>
        <w:rPr>
          <w:sz w:val="26"/>
          <w:szCs w:val="26"/>
        </w:rPr>
      </w:pPr>
      <w:r w:rsidRPr="004E6EBC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E6EBC">
        <w:rPr>
          <w:sz w:val="26"/>
          <w:szCs w:val="26"/>
        </w:rPr>
        <w:t>постановлением администрации</w:t>
      </w:r>
    </w:p>
    <w:p w:rsidR="00F00F8C" w:rsidRPr="004E6EBC" w:rsidRDefault="00F00F8C" w:rsidP="00F00F8C">
      <w:pPr>
        <w:rPr>
          <w:sz w:val="26"/>
          <w:szCs w:val="26"/>
        </w:rPr>
      </w:pPr>
      <w:r w:rsidRPr="004E6EBC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E6EBC">
        <w:rPr>
          <w:sz w:val="26"/>
          <w:szCs w:val="26"/>
        </w:rPr>
        <w:t xml:space="preserve"> Первомайского района</w:t>
      </w:r>
    </w:p>
    <w:p w:rsidR="00F00F8C" w:rsidRPr="004E6EBC" w:rsidRDefault="00F00F8C" w:rsidP="00F00F8C">
      <w:pPr>
        <w:rPr>
          <w:sz w:val="26"/>
          <w:szCs w:val="26"/>
        </w:rPr>
      </w:pPr>
      <w:r w:rsidRPr="004E6EBC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4E6EBC">
        <w:rPr>
          <w:sz w:val="26"/>
          <w:szCs w:val="26"/>
        </w:rPr>
        <w:t xml:space="preserve"> от </w:t>
      </w:r>
      <w:r w:rsidR="00847FBC">
        <w:rPr>
          <w:sz w:val="26"/>
          <w:szCs w:val="26"/>
        </w:rPr>
        <w:t>01.11.2019</w:t>
      </w:r>
      <w:r w:rsidRPr="004E6EBC">
        <w:rPr>
          <w:sz w:val="26"/>
          <w:szCs w:val="26"/>
        </w:rPr>
        <w:t xml:space="preserve"> № </w:t>
      </w:r>
      <w:r w:rsidR="00847FBC">
        <w:rPr>
          <w:sz w:val="26"/>
          <w:szCs w:val="26"/>
        </w:rPr>
        <w:t>1272</w:t>
      </w:r>
      <w:bookmarkStart w:id="0" w:name="_GoBack"/>
      <w:bookmarkEnd w:id="0"/>
    </w:p>
    <w:p w:rsidR="00F00F8C" w:rsidRPr="004E6EBC" w:rsidRDefault="00F00F8C" w:rsidP="00F00F8C">
      <w:pPr>
        <w:rPr>
          <w:sz w:val="26"/>
          <w:szCs w:val="26"/>
        </w:rPr>
      </w:pPr>
    </w:p>
    <w:p w:rsidR="00F00F8C" w:rsidRPr="004E6EBC" w:rsidRDefault="00F00F8C" w:rsidP="00F00F8C">
      <w:pPr>
        <w:rPr>
          <w:sz w:val="26"/>
          <w:szCs w:val="26"/>
        </w:rPr>
      </w:pPr>
    </w:p>
    <w:p w:rsidR="00F00F8C" w:rsidRPr="004E6EBC" w:rsidRDefault="00F00F8C" w:rsidP="00F00F8C">
      <w:pPr>
        <w:jc w:val="center"/>
        <w:rPr>
          <w:sz w:val="26"/>
          <w:szCs w:val="26"/>
        </w:rPr>
      </w:pPr>
      <w:r w:rsidRPr="004E6EBC">
        <w:rPr>
          <w:sz w:val="26"/>
          <w:szCs w:val="26"/>
        </w:rPr>
        <w:t xml:space="preserve">ОСНОВНЫЕ НАПРАВЛЕНИЯ </w:t>
      </w:r>
    </w:p>
    <w:p w:rsidR="00F00F8C" w:rsidRPr="004E6EBC" w:rsidRDefault="009A443A" w:rsidP="00F00F8C">
      <w:pPr>
        <w:jc w:val="center"/>
        <w:rPr>
          <w:sz w:val="26"/>
          <w:szCs w:val="26"/>
        </w:rPr>
      </w:pPr>
      <w:r>
        <w:rPr>
          <w:sz w:val="26"/>
          <w:szCs w:val="26"/>
        </w:rPr>
        <w:t>долговой</w:t>
      </w:r>
      <w:r w:rsidR="00F00F8C" w:rsidRPr="004E6EBC">
        <w:rPr>
          <w:sz w:val="26"/>
          <w:szCs w:val="26"/>
        </w:rPr>
        <w:t xml:space="preserve"> политики муниципального образования Первомайский район на 20</w:t>
      </w:r>
      <w:r w:rsidR="00877E30">
        <w:rPr>
          <w:sz w:val="26"/>
          <w:szCs w:val="26"/>
        </w:rPr>
        <w:t>20</w:t>
      </w:r>
      <w:r w:rsidR="00F00F8C" w:rsidRPr="004E6EBC">
        <w:rPr>
          <w:sz w:val="26"/>
          <w:szCs w:val="26"/>
        </w:rPr>
        <w:t xml:space="preserve"> год</w:t>
      </w:r>
    </w:p>
    <w:p w:rsidR="00F00F8C" w:rsidRPr="004E6EBC" w:rsidRDefault="00F00F8C" w:rsidP="00F00F8C">
      <w:pPr>
        <w:rPr>
          <w:sz w:val="26"/>
          <w:szCs w:val="26"/>
        </w:rPr>
      </w:pPr>
    </w:p>
    <w:p w:rsidR="00F00F8C" w:rsidRPr="004E6EBC" w:rsidRDefault="00F00F8C" w:rsidP="00F00F8C">
      <w:pPr>
        <w:jc w:val="center"/>
        <w:rPr>
          <w:sz w:val="26"/>
          <w:szCs w:val="26"/>
        </w:rPr>
      </w:pPr>
      <w:r w:rsidRPr="004E6EBC">
        <w:rPr>
          <w:sz w:val="26"/>
          <w:szCs w:val="26"/>
        </w:rPr>
        <w:t>1. Общие положения</w:t>
      </w:r>
    </w:p>
    <w:p w:rsidR="00B07B68" w:rsidRDefault="00B07B68" w:rsidP="00F00635">
      <w:pPr>
        <w:ind w:firstLine="709"/>
        <w:jc w:val="both"/>
        <w:rPr>
          <w:sz w:val="26"/>
          <w:szCs w:val="26"/>
        </w:rPr>
      </w:pPr>
    </w:p>
    <w:p w:rsidR="00F00635" w:rsidRDefault="00F00F8C" w:rsidP="00F00635">
      <w:pPr>
        <w:ind w:firstLine="709"/>
        <w:jc w:val="both"/>
        <w:rPr>
          <w:sz w:val="26"/>
          <w:szCs w:val="26"/>
        </w:rPr>
      </w:pPr>
      <w:r w:rsidRPr="004E6EBC">
        <w:rPr>
          <w:sz w:val="26"/>
          <w:szCs w:val="26"/>
        </w:rPr>
        <w:t xml:space="preserve">Основные направления </w:t>
      </w:r>
      <w:r w:rsidR="009A443A">
        <w:rPr>
          <w:sz w:val="26"/>
          <w:szCs w:val="26"/>
        </w:rPr>
        <w:t>долговой</w:t>
      </w:r>
      <w:r w:rsidRPr="004E6EBC">
        <w:rPr>
          <w:sz w:val="26"/>
          <w:szCs w:val="26"/>
        </w:rPr>
        <w:t xml:space="preserve"> политики муниципального образования Первомайский район на 20</w:t>
      </w:r>
      <w:r w:rsidR="00877E30">
        <w:rPr>
          <w:sz w:val="26"/>
          <w:szCs w:val="26"/>
        </w:rPr>
        <w:t>20</w:t>
      </w:r>
      <w:r w:rsidRPr="004E6EBC">
        <w:rPr>
          <w:sz w:val="26"/>
          <w:szCs w:val="26"/>
        </w:rPr>
        <w:t xml:space="preserve"> год</w:t>
      </w:r>
      <w:r w:rsidR="009A443A">
        <w:rPr>
          <w:sz w:val="26"/>
          <w:szCs w:val="26"/>
        </w:rPr>
        <w:t xml:space="preserve"> (далее – «долговая политика»)</w:t>
      </w:r>
      <w:r w:rsidRPr="004E6EBC">
        <w:rPr>
          <w:sz w:val="26"/>
          <w:szCs w:val="26"/>
        </w:rPr>
        <w:t xml:space="preserve"> </w:t>
      </w:r>
      <w:r w:rsidR="009A443A">
        <w:rPr>
          <w:sz w:val="26"/>
          <w:szCs w:val="26"/>
        </w:rPr>
        <w:t>определяют цели и приоритеты деятельности администрации Первомайского района Алтайского края в области управления муниципальным долгом района.</w:t>
      </w:r>
    </w:p>
    <w:p w:rsidR="009A443A" w:rsidRDefault="009A443A" w:rsidP="00F0063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долговой политикой понимается стратегия управления муниципальными долговыми обязательствами </w:t>
      </w:r>
      <w:r w:rsidR="003B3E02">
        <w:rPr>
          <w:sz w:val="26"/>
          <w:szCs w:val="26"/>
        </w:rPr>
        <w:t>района в целях поддержания объема муниципального долга района на оптимальном уровне, минимизации расходов на его обслуживание и равномерного распределения во времени платежей, связанных с муниципальным долгом района.</w:t>
      </w:r>
    </w:p>
    <w:p w:rsidR="00F00F8C" w:rsidRPr="004E6EBC" w:rsidRDefault="003B3E02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Долговая политика является частью бюджетной политики района; управлением муниципальным долгом района непосредственно связанно с бюджетным процессом.</w:t>
      </w:r>
    </w:p>
    <w:p w:rsidR="00F00F8C" w:rsidRDefault="003B3E02" w:rsidP="00F00F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Долговая политика направлена на эффективное управление муниципальным долгом района, недопущение просроченных долговых обязательств района и снижение влияния долговой нагрузки на районный бюджет.</w:t>
      </w:r>
    </w:p>
    <w:p w:rsidR="003B3E02" w:rsidRPr="004E6EBC" w:rsidRDefault="003B3E02" w:rsidP="00F00F8C">
      <w:pPr>
        <w:ind w:firstLine="709"/>
        <w:jc w:val="both"/>
        <w:rPr>
          <w:sz w:val="26"/>
          <w:szCs w:val="26"/>
        </w:rPr>
      </w:pPr>
    </w:p>
    <w:p w:rsidR="00F00F8C" w:rsidRDefault="00F00F8C" w:rsidP="00F00F8C">
      <w:pPr>
        <w:jc w:val="center"/>
        <w:rPr>
          <w:sz w:val="26"/>
          <w:szCs w:val="26"/>
        </w:rPr>
      </w:pPr>
      <w:r w:rsidRPr="004E6EBC">
        <w:rPr>
          <w:sz w:val="26"/>
          <w:szCs w:val="26"/>
        </w:rPr>
        <w:t xml:space="preserve">2. </w:t>
      </w:r>
      <w:r w:rsidR="003B3E02">
        <w:rPr>
          <w:sz w:val="26"/>
          <w:szCs w:val="26"/>
        </w:rPr>
        <w:t>Цели и принципы долговой политики</w:t>
      </w:r>
    </w:p>
    <w:p w:rsidR="00B07B68" w:rsidRDefault="00B07B68" w:rsidP="003B3E02">
      <w:pPr>
        <w:ind w:firstLine="709"/>
        <w:jc w:val="both"/>
        <w:rPr>
          <w:sz w:val="26"/>
          <w:szCs w:val="26"/>
        </w:rPr>
      </w:pPr>
    </w:p>
    <w:p w:rsidR="003B3E02" w:rsidRDefault="003B3E02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Целями долговой политики являются:</w:t>
      </w:r>
    </w:p>
    <w:p w:rsidR="003B3E02" w:rsidRDefault="003B3E02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сбалансированность бюджета;</w:t>
      </w:r>
    </w:p>
    <w:p w:rsidR="003B3E02" w:rsidRDefault="003B3E02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поддержание объема муниципального долга района на экономически безопасном уровне с учетом всех возможных рисков при соблюдении ограничений, </w:t>
      </w:r>
      <w:r w:rsidR="00AD510D">
        <w:rPr>
          <w:sz w:val="26"/>
          <w:szCs w:val="26"/>
        </w:rPr>
        <w:t>установленных бюджетным законодательством Российской федерации;</w:t>
      </w:r>
    </w:p>
    <w:p w:rsidR="00AD510D" w:rsidRDefault="00AD510D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исполнения долговых обязательств в полном объеме;</w:t>
      </w:r>
    </w:p>
    <w:p w:rsidR="00AD510D" w:rsidRDefault="00AD510D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эффективности управления долговыми обязательствами;</w:t>
      </w:r>
    </w:p>
    <w:p w:rsidR="00AD510D" w:rsidRDefault="00AD510D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минимально возможной стоимости обслуживания долговых обязательств.</w:t>
      </w:r>
    </w:p>
    <w:p w:rsidR="00AD510D" w:rsidRDefault="00AD510D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Принципами долговой политики являются:</w:t>
      </w:r>
    </w:p>
    <w:p w:rsidR="00AD510D" w:rsidRDefault="00AD510D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ограничений, установленных бюджетным законодательством Российской Федерации;</w:t>
      </w:r>
    </w:p>
    <w:p w:rsidR="00AD510D" w:rsidRDefault="00AD510D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эффективность использования бюджетных средств;</w:t>
      </w:r>
    </w:p>
    <w:p w:rsidR="00AD510D" w:rsidRDefault="00AD510D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полнота отражения долговых обязательств;</w:t>
      </w:r>
    </w:p>
    <w:p w:rsidR="00AD510D" w:rsidRDefault="00AD510D" w:rsidP="003B3E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прозрачность (открытость) управления муниципальным долгом района.</w:t>
      </w:r>
    </w:p>
    <w:p w:rsidR="00AD510D" w:rsidRDefault="00AD510D" w:rsidP="003B3E02">
      <w:pPr>
        <w:ind w:firstLine="709"/>
        <w:jc w:val="both"/>
        <w:rPr>
          <w:sz w:val="26"/>
          <w:szCs w:val="26"/>
        </w:rPr>
      </w:pPr>
    </w:p>
    <w:p w:rsidR="00AD510D" w:rsidRDefault="00AD510D" w:rsidP="00AD510D">
      <w:pPr>
        <w:jc w:val="center"/>
        <w:rPr>
          <w:sz w:val="26"/>
          <w:szCs w:val="26"/>
        </w:rPr>
      </w:pPr>
      <w:r>
        <w:rPr>
          <w:sz w:val="26"/>
          <w:szCs w:val="26"/>
        </w:rPr>
        <w:t>3. Задачи долговой политики</w:t>
      </w:r>
    </w:p>
    <w:p w:rsidR="00AD510D" w:rsidRDefault="00AD510D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Задачами долговой политики являются:</w:t>
      </w:r>
    </w:p>
    <w:p w:rsidR="00AD510D" w:rsidRDefault="00AD510D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сокращение рисков, связанных с осуществлением заимствований;</w:t>
      </w:r>
    </w:p>
    <w:p w:rsidR="00AD510D" w:rsidRDefault="00AD510D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повышение эффективности муниципальных заимствований;</w:t>
      </w:r>
    </w:p>
    <w:p w:rsidR="00AD510D" w:rsidRDefault="00AD510D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отчетности о муниципальных долговых обязательствах;</w:t>
      </w:r>
    </w:p>
    <w:p w:rsidR="00AD510D" w:rsidRDefault="00AD510D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раскрытие информации о муниципальном долге района;</w:t>
      </w:r>
    </w:p>
    <w:p w:rsidR="00AD510D" w:rsidRDefault="00AD510D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соответствия размера дефицита районного бюджета требованиям, установленным бюджетным законодательством Российской Федерации.</w:t>
      </w:r>
    </w:p>
    <w:p w:rsidR="00AD510D" w:rsidRDefault="00AD510D" w:rsidP="00AD510D">
      <w:pPr>
        <w:ind w:firstLine="709"/>
        <w:jc w:val="both"/>
        <w:rPr>
          <w:sz w:val="26"/>
          <w:szCs w:val="26"/>
        </w:rPr>
      </w:pPr>
    </w:p>
    <w:p w:rsidR="00AD510D" w:rsidRDefault="00AD510D" w:rsidP="00AD510D">
      <w:pPr>
        <w:jc w:val="center"/>
        <w:rPr>
          <w:sz w:val="26"/>
          <w:szCs w:val="26"/>
        </w:rPr>
      </w:pPr>
      <w:r>
        <w:rPr>
          <w:sz w:val="26"/>
          <w:szCs w:val="26"/>
        </w:rPr>
        <w:t>4. Инструменты реализации долговой политики</w:t>
      </w:r>
    </w:p>
    <w:p w:rsidR="00B07B68" w:rsidRDefault="00B07B68" w:rsidP="00AD510D">
      <w:pPr>
        <w:ind w:firstLine="709"/>
        <w:jc w:val="both"/>
        <w:rPr>
          <w:sz w:val="26"/>
          <w:szCs w:val="26"/>
        </w:rPr>
      </w:pPr>
    </w:p>
    <w:p w:rsidR="00AD510D" w:rsidRDefault="00FE61BC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Инструментами реализации долговой политики являются:</w:t>
      </w:r>
    </w:p>
    <w:p w:rsidR="00FE61BC" w:rsidRDefault="00FE61BC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оптимальной долговой нагрузки;</w:t>
      </w:r>
    </w:p>
    <w:p w:rsidR="00FE61BC" w:rsidRDefault="00FE61BC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своевременного исполнения долговых обязательств района;</w:t>
      </w:r>
    </w:p>
    <w:p w:rsidR="00FE61BC" w:rsidRDefault="00FE61BC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недопущение принятия новых расходных обязательств, не обеспеченных стабильными источниками доходов;</w:t>
      </w:r>
    </w:p>
    <w:p w:rsidR="00FE61BC" w:rsidRDefault="00FE61BC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мониторинга исполнения сельских поселений по не привлечению в бюджеты сельских поселений кредитов от кредитных организаций;</w:t>
      </w:r>
    </w:p>
    <w:p w:rsidR="00FE61BC" w:rsidRDefault="00FE61BC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мониторинга соответствия параметров муниципального долга района ограничениям, установленным бюджетным законодательством Российской Федерации;</w:t>
      </w:r>
    </w:p>
    <w:p w:rsidR="00FE61BC" w:rsidRDefault="00FE61BC" w:rsidP="00AD51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осуществление мониторинга соответствия размера дефицита районного бюджета ограничениям, установленным бюджетным законодательством Российской Федерации.</w:t>
      </w:r>
    </w:p>
    <w:p w:rsidR="00FE61BC" w:rsidRDefault="00FE61BC" w:rsidP="00AD510D">
      <w:pPr>
        <w:ind w:firstLine="709"/>
        <w:jc w:val="both"/>
        <w:rPr>
          <w:sz w:val="26"/>
          <w:szCs w:val="26"/>
        </w:rPr>
      </w:pPr>
    </w:p>
    <w:p w:rsidR="00FE61BC" w:rsidRDefault="00FE61BC" w:rsidP="00FE61BC">
      <w:pPr>
        <w:jc w:val="center"/>
        <w:rPr>
          <w:sz w:val="26"/>
          <w:szCs w:val="26"/>
        </w:rPr>
      </w:pPr>
      <w:r>
        <w:rPr>
          <w:sz w:val="26"/>
          <w:szCs w:val="26"/>
        </w:rPr>
        <w:t>5. Сведения о показателях реализации мероприятий долговой политики</w:t>
      </w:r>
    </w:p>
    <w:p w:rsidR="00B07B68" w:rsidRDefault="00B07B68" w:rsidP="00FE61BC">
      <w:pPr>
        <w:ind w:firstLine="709"/>
        <w:jc w:val="both"/>
        <w:rPr>
          <w:sz w:val="26"/>
          <w:szCs w:val="26"/>
        </w:rPr>
      </w:pPr>
    </w:p>
    <w:p w:rsidR="00FE61BC" w:rsidRDefault="00FE61BC" w:rsidP="00FE61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мероприятия долговой политики, сориентированные на оптимизацию и сокращение объема муниципального долга, направлены на реализацию поставленных целей и задач долговой политики в целом и позволят обеспечить достижение показателей.</w:t>
      </w:r>
    </w:p>
    <w:p w:rsidR="00B07B68" w:rsidRPr="00B07B68" w:rsidRDefault="00B07B68" w:rsidP="00B07B6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p w:rsidR="00FE61BC" w:rsidRDefault="00FE61BC" w:rsidP="00FE61B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ПОКАЗАТЕЛИ</w:t>
      </w:r>
    </w:p>
    <w:p w:rsidR="00FE61BC" w:rsidRDefault="00FE61BC" w:rsidP="00FE61B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Результативности реализации мероприятий долговой политики Первомайского района на 2020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1807"/>
      </w:tblGrid>
      <w:tr w:rsidR="00912A2E" w:rsidRPr="00912A2E" w:rsidTr="00912A2E">
        <w:tc>
          <w:tcPr>
            <w:tcW w:w="675" w:type="dxa"/>
            <w:shd w:val="clear" w:color="auto" w:fill="auto"/>
          </w:tcPr>
          <w:p w:rsidR="009A3066" w:rsidRPr="00912A2E" w:rsidRDefault="009A3066" w:rsidP="00912A2E">
            <w:pPr>
              <w:jc w:val="center"/>
              <w:rPr>
                <w:sz w:val="24"/>
                <w:szCs w:val="24"/>
              </w:rPr>
            </w:pPr>
            <w:r w:rsidRPr="00912A2E">
              <w:rPr>
                <w:sz w:val="24"/>
                <w:szCs w:val="24"/>
              </w:rPr>
              <w:t>№ п/п</w:t>
            </w:r>
          </w:p>
        </w:tc>
        <w:tc>
          <w:tcPr>
            <w:tcW w:w="7088" w:type="dxa"/>
            <w:shd w:val="clear" w:color="auto" w:fill="auto"/>
          </w:tcPr>
          <w:p w:rsidR="009A3066" w:rsidRPr="00912A2E" w:rsidRDefault="009A3066" w:rsidP="00912A2E">
            <w:pPr>
              <w:jc w:val="center"/>
              <w:rPr>
                <w:sz w:val="24"/>
                <w:szCs w:val="24"/>
              </w:rPr>
            </w:pPr>
            <w:r w:rsidRPr="00912A2E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1807" w:type="dxa"/>
            <w:shd w:val="clear" w:color="auto" w:fill="auto"/>
          </w:tcPr>
          <w:p w:rsidR="009A3066" w:rsidRPr="00912A2E" w:rsidRDefault="009A3066" w:rsidP="00912A2E">
            <w:pPr>
              <w:jc w:val="center"/>
              <w:rPr>
                <w:sz w:val="24"/>
                <w:szCs w:val="24"/>
              </w:rPr>
            </w:pPr>
            <w:r w:rsidRPr="00912A2E">
              <w:rPr>
                <w:sz w:val="24"/>
                <w:szCs w:val="24"/>
              </w:rPr>
              <w:t>Значение целевого показателя на 01.01.2021</w:t>
            </w:r>
          </w:p>
        </w:tc>
      </w:tr>
      <w:tr w:rsidR="00912A2E" w:rsidRPr="00912A2E" w:rsidTr="00912A2E">
        <w:trPr>
          <w:trHeight w:val="1336"/>
        </w:trPr>
        <w:tc>
          <w:tcPr>
            <w:tcW w:w="675" w:type="dxa"/>
            <w:shd w:val="clear" w:color="auto" w:fill="auto"/>
          </w:tcPr>
          <w:p w:rsidR="009A3066" w:rsidRPr="00912A2E" w:rsidRDefault="009A3066" w:rsidP="00912A2E">
            <w:pPr>
              <w:jc w:val="center"/>
              <w:rPr>
                <w:sz w:val="24"/>
                <w:szCs w:val="24"/>
              </w:rPr>
            </w:pPr>
            <w:r w:rsidRPr="00912A2E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9A3066" w:rsidRPr="00912A2E" w:rsidRDefault="009A3066" w:rsidP="00912A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2A2E">
              <w:rPr>
                <w:sz w:val="24"/>
                <w:szCs w:val="24"/>
              </w:rPr>
              <w:t>Отношение объема муниципального долга района к общему годовому объему доходов районного бюджета без учета объема безвозмездных поступлений и поступлений налоговых доходов по дополнительным нормативам отчислений от налога на доходы физических лиц</w:t>
            </w:r>
          </w:p>
        </w:tc>
        <w:tc>
          <w:tcPr>
            <w:tcW w:w="1807" w:type="dxa"/>
            <w:shd w:val="clear" w:color="auto" w:fill="auto"/>
          </w:tcPr>
          <w:p w:rsidR="009A3066" w:rsidRPr="00912A2E" w:rsidRDefault="009A3066" w:rsidP="00912A2E">
            <w:pPr>
              <w:jc w:val="center"/>
              <w:rPr>
                <w:sz w:val="24"/>
                <w:szCs w:val="24"/>
              </w:rPr>
            </w:pPr>
            <w:r w:rsidRPr="00912A2E">
              <w:rPr>
                <w:sz w:val="24"/>
                <w:szCs w:val="24"/>
              </w:rPr>
              <w:t>не более</w:t>
            </w:r>
            <w:r w:rsidR="00B07B68">
              <w:rPr>
                <w:sz w:val="24"/>
                <w:szCs w:val="24"/>
              </w:rPr>
              <w:t xml:space="preserve">      16,5 %</w:t>
            </w:r>
          </w:p>
        </w:tc>
      </w:tr>
      <w:tr w:rsidR="00912A2E" w:rsidRPr="00912A2E" w:rsidTr="00912A2E">
        <w:tc>
          <w:tcPr>
            <w:tcW w:w="675" w:type="dxa"/>
            <w:shd w:val="clear" w:color="auto" w:fill="auto"/>
          </w:tcPr>
          <w:p w:rsidR="009A3066" w:rsidRPr="00912A2E" w:rsidRDefault="00B07B68" w:rsidP="00912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9A3066" w:rsidRPr="00912A2E" w:rsidRDefault="00B07B68" w:rsidP="00B07B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объема расходов на обслуживание муниципального долга района к расходам районного бюджета, за исключением объема расходов, которые осуществляются за счет субвенций, предоставленных из краевого бюджета</w:t>
            </w:r>
          </w:p>
        </w:tc>
        <w:tc>
          <w:tcPr>
            <w:tcW w:w="1807" w:type="dxa"/>
            <w:shd w:val="clear" w:color="auto" w:fill="auto"/>
          </w:tcPr>
          <w:p w:rsidR="009A3066" w:rsidRPr="00912A2E" w:rsidRDefault="00AA64EF" w:rsidP="00912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1,0 %</w:t>
            </w:r>
          </w:p>
        </w:tc>
      </w:tr>
      <w:tr w:rsidR="00912A2E" w:rsidRPr="00912A2E" w:rsidTr="00912A2E">
        <w:tc>
          <w:tcPr>
            <w:tcW w:w="675" w:type="dxa"/>
            <w:shd w:val="clear" w:color="auto" w:fill="auto"/>
          </w:tcPr>
          <w:p w:rsidR="009A3066" w:rsidRPr="00912A2E" w:rsidRDefault="00AA64EF" w:rsidP="00912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9A3066" w:rsidRPr="00912A2E" w:rsidRDefault="00AA64EF" w:rsidP="00912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дефицита районного бюджета к общему годовому объему доходов районного бюджета без учета безвозмездных поступлений</w:t>
            </w:r>
          </w:p>
        </w:tc>
        <w:tc>
          <w:tcPr>
            <w:tcW w:w="1807" w:type="dxa"/>
            <w:shd w:val="clear" w:color="auto" w:fill="auto"/>
          </w:tcPr>
          <w:p w:rsidR="009A3066" w:rsidRPr="00912A2E" w:rsidRDefault="00AA64EF" w:rsidP="00912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     10,0 %</w:t>
            </w:r>
          </w:p>
        </w:tc>
      </w:tr>
    </w:tbl>
    <w:p w:rsidR="000F1BE5" w:rsidRDefault="000F1BE5" w:rsidP="000F1B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Утвержденный решением Первомайского районного Собрания депутатов Алтайского края о районном бюджете и сложившийся по данным годового отчета об исполнении районного бюджета дефицит бюджета может превысить значение показателя, установленного позицией 3 таблицы «Показатели», на сумму снижения остатков средств на счетах по учету средств районного бюджета.</w:t>
      </w:r>
    </w:p>
    <w:p w:rsidR="000F1BE5" w:rsidRDefault="000F1BE5" w:rsidP="000F1BE5">
      <w:pPr>
        <w:ind w:firstLine="709"/>
        <w:jc w:val="both"/>
        <w:rPr>
          <w:sz w:val="26"/>
          <w:szCs w:val="26"/>
        </w:rPr>
      </w:pPr>
    </w:p>
    <w:p w:rsidR="009A3066" w:rsidRDefault="000F1BE5" w:rsidP="000F1BE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6. Анализ рисков для районного бюджета, возникающих в процессе управления муниципальным долгом </w:t>
      </w:r>
      <w:r w:rsidR="00E10A22">
        <w:rPr>
          <w:sz w:val="26"/>
          <w:szCs w:val="26"/>
        </w:rPr>
        <w:t>Первомайского района</w:t>
      </w:r>
    </w:p>
    <w:p w:rsidR="00E10A22" w:rsidRDefault="00E10A22" w:rsidP="000F1BE5">
      <w:pPr>
        <w:ind w:firstLine="709"/>
        <w:jc w:val="center"/>
        <w:rPr>
          <w:sz w:val="26"/>
          <w:szCs w:val="26"/>
        </w:rPr>
      </w:pPr>
    </w:p>
    <w:p w:rsidR="00E10A22" w:rsidRDefault="00E10A22" w:rsidP="00E10A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рисками при управлении муниципальным долгом Первомайского района являются:</w:t>
      </w:r>
    </w:p>
    <w:p w:rsidR="00E10A22" w:rsidRDefault="00E10A22" w:rsidP="00E10A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риск недостижения планируемых объемов поступлений доходов районного бюджета, поскольку недопоступление доходов потребует поиска альтернативных источников для выполнения расходных обязательств бюджета и обеспечения его сбалансированности;</w:t>
      </w:r>
    </w:p>
    <w:p w:rsidR="00E10A22" w:rsidRDefault="00E10A22" w:rsidP="00E10A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риск рефинансирования – вероятность потерь вследствие невыгодных условий привлечения заимствований на вынужденное рефинансирование уже имеющихся обязательств;</w:t>
      </w:r>
    </w:p>
    <w:p w:rsidR="00E10A22" w:rsidRDefault="00E10A22" w:rsidP="00E10A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риск ликвидности – отсутствие в районном бюджете средств для полного исполнения расходных и долговых обязательств района в срок.</w:t>
      </w:r>
    </w:p>
    <w:p w:rsidR="00E10A22" w:rsidRPr="004E6EBC" w:rsidRDefault="00E10A22" w:rsidP="00E10A2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мерой, принимаемой в отношении управления рисками, связанными с реализацией долговой политики Первомайского района, является осуществление достоверного прогнозирования доходов районного бюджета и поступлений по источникам финансирования дефицита бюджета, а также принятие взвешенных и экономически обоснованных решений по принятию долговых обязательств.</w:t>
      </w:r>
    </w:p>
    <w:p w:rsidR="00F00F8C" w:rsidRPr="004E6EBC" w:rsidRDefault="00F00F8C" w:rsidP="00F00F8C">
      <w:pPr>
        <w:ind w:firstLine="709"/>
        <w:jc w:val="both"/>
        <w:rPr>
          <w:sz w:val="26"/>
          <w:szCs w:val="26"/>
        </w:rPr>
      </w:pPr>
    </w:p>
    <w:sectPr w:rsidR="00F00F8C" w:rsidRPr="004E6EBC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16" w:rsidRDefault="008A4216">
      <w:r>
        <w:separator/>
      </w:r>
    </w:p>
  </w:endnote>
  <w:endnote w:type="continuationSeparator" w:id="0">
    <w:p w:rsidR="008A4216" w:rsidRDefault="008A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16" w:rsidRDefault="008A4216">
      <w:r>
        <w:separator/>
      </w:r>
    </w:p>
  </w:footnote>
  <w:footnote w:type="continuationSeparator" w:id="0">
    <w:p w:rsidR="008A4216" w:rsidRDefault="008A4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47FB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8A4216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02EA1"/>
    <w:rsid w:val="00010583"/>
    <w:rsid w:val="00034AA1"/>
    <w:rsid w:val="00060D58"/>
    <w:rsid w:val="00064C2A"/>
    <w:rsid w:val="0008180F"/>
    <w:rsid w:val="00087B26"/>
    <w:rsid w:val="000A60DD"/>
    <w:rsid w:val="000B3552"/>
    <w:rsid w:val="000B7ED9"/>
    <w:rsid w:val="000F1BE5"/>
    <w:rsid w:val="00111175"/>
    <w:rsid w:val="00120B90"/>
    <w:rsid w:val="001502E0"/>
    <w:rsid w:val="001B7A5D"/>
    <w:rsid w:val="001C7BF6"/>
    <w:rsid w:val="001D3A43"/>
    <w:rsid w:val="001D5AED"/>
    <w:rsid w:val="001E243D"/>
    <w:rsid w:val="001E7BED"/>
    <w:rsid w:val="002003D9"/>
    <w:rsid w:val="0021486C"/>
    <w:rsid w:val="0024525C"/>
    <w:rsid w:val="00266076"/>
    <w:rsid w:val="00266405"/>
    <w:rsid w:val="002A3643"/>
    <w:rsid w:val="002A7410"/>
    <w:rsid w:val="00304D86"/>
    <w:rsid w:val="00325520"/>
    <w:rsid w:val="00345B54"/>
    <w:rsid w:val="00347A08"/>
    <w:rsid w:val="00370349"/>
    <w:rsid w:val="003742F4"/>
    <w:rsid w:val="00377080"/>
    <w:rsid w:val="00386F48"/>
    <w:rsid w:val="003B3E02"/>
    <w:rsid w:val="003C0EFA"/>
    <w:rsid w:val="003E029D"/>
    <w:rsid w:val="00401069"/>
    <w:rsid w:val="0042081A"/>
    <w:rsid w:val="004413C5"/>
    <w:rsid w:val="00457F6B"/>
    <w:rsid w:val="00485C9F"/>
    <w:rsid w:val="004A419F"/>
    <w:rsid w:val="004A43C5"/>
    <w:rsid w:val="004B4B4D"/>
    <w:rsid w:val="004C69A6"/>
    <w:rsid w:val="004D4F2D"/>
    <w:rsid w:val="00500CE0"/>
    <w:rsid w:val="00501FB2"/>
    <w:rsid w:val="00514ECD"/>
    <w:rsid w:val="00521276"/>
    <w:rsid w:val="0053260F"/>
    <w:rsid w:val="00552DA9"/>
    <w:rsid w:val="00560989"/>
    <w:rsid w:val="00583D62"/>
    <w:rsid w:val="005868A9"/>
    <w:rsid w:val="00596DA2"/>
    <w:rsid w:val="005D278C"/>
    <w:rsid w:val="005D3D4F"/>
    <w:rsid w:val="006001BD"/>
    <w:rsid w:val="006113E3"/>
    <w:rsid w:val="006214FD"/>
    <w:rsid w:val="006273C2"/>
    <w:rsid w:val="006351C8"/>
    <w:rsid w:val="00657231"/>
    <w:rsid w:val="00673B4B"/>
    <w:rsid w:val="006868C8"/>
    <w:rsid w:val="00691D99"/>
    <w:rsid w:val="006940E2"/>
    <w:rsid w:val="006A552E"/>
    <w:rsid w:val="006B18A4"/>
    <w:rsid w:val="006D03E3"/>
    <w:rsid w:val="006F6368"/>
    <w:rsid w:val="00716799"/>
    <w:rsid w:val="00720BEC"/>
    <w:rsid w:val="00722E53"/>
    <w:rsid w:val="007261AA"/>
    <w:rsid w:val="00737B2F"/>
    <w:rsid w:val="00752ACF"/>
    <w:rsid w:val="007645C9"/>
    <w:rsid w:val="00776CAB"/>
    <w:rsid w:val="0079073F"/>
    <w:rsid w:val="007A7583"/>
    <w:rsid w:val="007C3027"/>
    <w:rsid w:val="007C5B26"/>
    <w:rsid w:val="007D3A82"/>
    <w:rsid w:val="007D61A4"/>
    <w:rsid w:val="007D6AC7"/>
    <w:rsid w:val="007E1BB0"/>
    <w:rsid w:val="007E2B9C"/>
    <w:rsid w:val="007E5729"/>
    <w:rsid w:val="00847FBC"/>
    <w:rsid w:val="0085445F"/>
    <w:rsid w:val="008577DD"/>
    <w:rsid w:val="00877E30"/>
    <w:rsid w:val="008A4216"/>
    <w:rsid w:val="008A6201"/>
    <w:rsid w:val="008C278B"/>
    <w:rsid w:val="00902BB7"/>
    <w:rsid w:val="00910F8D"/>
    <w:rsid w:val="00912A2E"/>
    <w:rsid w:val="00925FCA"/>
    <w:rsid w:val="00977173"/>
    <w:rsid w:val="00986A9B"/>
    <w:rsid w:val="00992EA8"/>
    <w:rsid w:val="00993B04"/>
    <w:rsid w:val="00997BD5"/>
    <w:rsid w:val="009A3066"/>
    <w:rsid w:val="009A35EC"/>
    <w:rsid w:val="009A443A"/>
    <w:rsid w:val="009B357B"/>
    <w:rsid w:val="009D0900"/>
    <w:rsid w:val="009E41B2"/>
    <w:rsid w:val="009F144D"/>
    <w:rsid w:val="009F1509"/>
    <w:rsid w:val="009F56EE"/>
    <w:rsid w:val="00A10F91"/>
    <w:rsid w:val="00A110AD"/>
    <w:rsid w:val="00A234FF"/>
    <w:rsid w:val="00A251FF"/>
    <w:rsid w:val="00A71B86"/>
    <w:rsid w:val="00A72AF4"/>
    <w:rsid w:val="00A9298D"/>
    <w:rsid w:val="00A93D1B"/>
    <w:rsid w:val="00AA64EF"/>
    <w:rsid w:val="00AD510D"/>
    <w:rsid w:val="00AF1FFA"/>
    <w:rsid w:val="00B00B2B"/>
    <w:rsid w:val="00B07B68"/>
    <w:rsid w:val="00B119E3"/>
    <w:rsid w:val="00B42FD8"/>
    <w:rsid w:val="00B4371A"/>
    <w:rsid w:val="00B67357"/>
    <w:rsid w:val="00B75C61"/>
    <w:rsid w:val="00B86F60"/>
    <w:rsid w:val="00B91766"/>
    <w:rsid w:val="00BD594D"/>
    <w:rsid w:val="00BE19F0"/>
    <w:rsid w:val="00BE6216"/>
    <w:rsid w:val="00C30D8B"/>
    <w:rsid w:val="00C453A6"/>
    <w:rsid w:val="00C65963"/>
    <w:rsid w:val="00C75FAA"/>
    <w:rsid w:val="00CB48FE"/>
    <w:rsid w:val="00CD280D"/>
    <w:rsid w:val="00CE1E53"/>
    <w:rsid w:val="00CE5AC5"/>
    <w:rsid w:val="00CF6E12"/>
    <w:rsid w:val="00D05CC8"/>
    <w:rsid w:val="00D14B6A"/>
    <w:rsid w:val="00D540CB"/>
    <w:rsid w:val="00D637B1"/>
    <w:rsid w:val="00D73BF7"/>
    <w:rsid w:val="00D77613"/>
    <w:rsid w:val="00D8267F"/>
    <w:rsid w:val="00D8661E"/>
    <w:rsid w:val="00DA38B4"/>
    <w:rsid w:val="00DB2C24"/>
    <w:rsid w:val="00DC00BB"/>
    <w:rsid w:val="00DC705E"/>
    <w:rsid w:val="00DE606B"/>
    <w:rsid w:val="00DF1422"/>
    <w:rsid w:val="00DF1BDF"/>
    <w:rsid w:val="00E04A39"/>
    <w:rsid w:val="00E10A22"/>
    <w:rsid w:val="00E25DD2"/>
    <w:rsid w:val="00E26B6F"/>
    <w:rsid w:val="00E336A4"/>
    <w:rsid w:val="00E352AA"/>
    <w:rsid w:val="00E51EEE"/>
    <w:rsid w:val="00E5735E"/>
    <w:rsid w:val="00E612A5"/>
    <w:rsid w:val="00E638BB"/>
    <w:rsid w:val="00E74022"/>
    <w:rsid w:val="00E759D8"/>
    <w:rsid w:val="00EA592D"/>
    <w:rsid w:val="00EC303A"/>
    <w:rsid w:val="00ED193E"/>
    <w:rsid w:val="00ED4CFB"/>
    <w:rsid w:val="00EE3ADC"/>
    <w:rsid w:val="00EF7B69"/>
    <w:rsid w:val="00F00635"/>
    <w:rsid w:val="00F00F8C"/>
    <w:rsid w:val="00F03FFA"/>
    <w:rsid w:val="00F32BB4"/>
    <w:rsid w:val="00F3618C"/>
    <w:rsid w:val="00F3671A"/>
    <w:rsid w:val="00F57806"/>
    <w:rsid w:val="00F77D81"/>
    <w:rsid w:val="00F77E12"/>
    <w:rsid w:val="00F84F6C"/>
    <w:rsid w:val="00FC188C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922F89-9DFB-4CDD-93F9-F8A45F1E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Normal">
    <w:name w:val="ConsPlusNormal"/>
    <w:rsid w:val="00B00B2B"/>
    <w:pPr>
      <w:autoSpaceDE w:val="0"/>
      <w:autoSpaceDN w:val="0"/>
      <w:adjustRightInd w:val="0"/>
    </w:pPr>
    <w:rPr>
      <w:sz w:val="26"/>
      <w:szCs w:val="26"/>
    </w:rPr>
  </w:style>
  <w:style w:type="table" w:styleId="aa">
    <w:name w:val="Table Grid"/>
    <w:basedOn w:val="a1"/>
    <w:uiPriority w:val="59"/>
    <w:rsid w:val="009A3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64</cp:revision>
  <cp:lastPrinted>2018-10-11T03:53:00Z</cp:lastPrinted>
  <dcterms:created xsi:type="dcterms:W3CDTF">2016-09-28T01:44:00Z</dcterms:created>
  <dcterms:modified xsi:type="dcterms:W3CDTF">2019-11-01T08:16:00Z</dcterms:modified>
</cp:coreProperties>
</file>